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医疗器械临床试验立项评估表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登记号：                                   申请日期：</w:t>
      </w:r>
    </w:p>
    <w:tbl>
      <w:tblPr>
        <w:tblStyle w:val="4"/>
        <w:tblW w:w="866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5"/>
        <w:gridCol w:w="2114"/>
        <w:gridCol w:w="2203"/>
        <w:gridCol w:w="15"/>
        <w:gridCol w:w="47"/>
        <w:gridCol w:w="2102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280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项目名称</w:t>
            </w:r>
          </w:p>
        </w:tc>
        <w:tc>
          <w:tcPr>
            <w:tcW w:w="436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280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申办者</w:t>
            </w:r>
          </w:p>
        </w:tc>
        <w:tc>
          <w:tcPr>
            <w:tcW w:w="436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280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承担科室</w:t>
            </w:r>
          </w:p>
        </w:tc>
        <w:tc>
          <w:tcPr>
            <w:tcW w:w="436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类  别</w:t>
            </w:r>
          </w:p>
        </w:tc>
        <w:tc>
          <w:tcPr>
            <w:tcW w:w="4367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 xml:space="preserve">Ⅰ类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 xml:space="preserve">Ⅱ类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 xml:space="preserve">Ⅲ类      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体外诊断试剂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280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拟承担例数/总例数</w:t>
            </w:r>
          </w:p>
        </w:tc>
        <w:tc>
          <w:tcPr>
            <w:tcW w:w="2265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拟开展时间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280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组长单位</w:t>
            </w:r>
          </w:p>
        </w:tc>
        <w:tc>
          <w:tcPr>
            <w:tcW w:w="2265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本机构主要研究者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280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申办者联系人</w:t>
            </w:r>
          </w:p>
        </w:tc>
        <w:tc>
          <w:tcPr>
            <w:tcW w:w="2265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联系人电话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8647" w:type="dxa"/>
            <w:gridSpan w:val="7"/>
            <w:noWrap w:val="0"/>
            <w:vAlign w:val="top"/>
          </w:tcPr>
          <w:p>
            <w:pPr>
              <w:spacing w:line="360" w:lineRule="auto"/>
              <w:ind w:right="480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t>一．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对申办者/CRO、CRA的评估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8647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（一）是否能按照要求递交相关材料：</w:t>
            </w:r>
          </w:p>
          <w:p>
            <w:pPr>
              <w:spacing w:line="360" w:lineRule="auto"/>
              <w:ind w:right="420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应包含但不限于以下信息（如为复印件则需加盖单位红章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立项申请表</w:t>
            </w:r>
          </w:p>
        </w:tc>
        <w:tc>
          <w:tcPr>
            <w:tcW w:w="4367" w:type="dxa"/>
            <w:gridSpan w:val="4"/>
            <w:noWrap w:val="0"/>
            <w:vAlign w:val="center"/>
          </w:tcPr>
          <w:p>
            <w:pPr>
              <w:spacing w:line="360" w:lineRule="auto"/>
              <w:ind w:right="420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□有      □无      □不需要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临床试验批件并在有效期内</w:t>
            </w:r>
          </w:p>
        </w:tc>
        <w:tc>
          <w:tcPr>
            <w:tcW w:w="4367" w:type="dxa"/>
            <w:gridSpan w:val="4"/>
            <w:noWrap w:val="0"/>
            <w:vAlign w:val="center"/>
          </w:tcPr>
          <w:p>
            <w:pPr>
              <w:spacing w:line="360" w:lineRule="auto"/>
              <w:ind w:right="420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□有      □无      □不需要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项目协议/合同（样稿）</w:t>
            </w:r>
          </w:p>
        </w:tc>
        <w:tc>
          <w:tcPr>
            <w:tcW w:w="4367" w:type="dxa"/>
            <w:gridSpan w:val="4"/>
            <w:noWrap w:val="0"/>
            <w:vAlign w:val="center"/>
          </w:tcPr>
          <w:p>
            <w:pPr>
              <w:spacing w:line="360" w:lineRule="auto"/>
              <w:ind w:right="420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□有      □无      □不需要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申办者营业执照</w:t>
            </w:r>
          </w:p>
        </w:tc>
        <w:tc>
          <w:tcPr>
            <w:tcW w:w="4367" w:type="dxa"/>
            <w:gridSpan w:val="4"/>
            <w:noWrap w:val="0"/>
            <w:vAlign w:val="center"/>
          </w:tcPr>
          <w:p>
            <w:pPr>
              <w:spacing w:line="360" w:lineRule="auto"/>
              <w:ind w:right="420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□有      □无      □不需要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申办者对CRO的委托函</w:t>
            </w:r>
          </w:p>
        </w:tc>
        <w:tc>
          <w:tcPr>
            <w:tcW w:w="4367" w:type="dxa"/>
            <w:gridSpan w:val="4"/>
            <w:noWrap w:val="0"/>
            <w:vAlign w:val="center"/>
          </w:tcPr>
          <w:p>
            <w:pPr>
              <w:spacing w:line="360" w:lineRule="auto"/>
              <w:ind w:right="420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□有      □无      □不需要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CRO营业执照</w:t>
            </w:r>
          </w:p>
        </w:tc>
        <w:tc>
          <w:tcPr>
            <w:tcW w:w="4367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□有      □无      □不需要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CRA资质文件：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（1）法人委托书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（2）身份证复印件</w:t>
            </w:r>
          </w:p>
          <w:p>
            <w:pPr>
              <w:spacing w:line="360" w:lineRule="auto"/>
              <w:ind w:firstLine="210" w:firstLineChars="100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（3）GCP培训证书、简历（本人签字）</w:t>
            </w:r>
          </w:p>
        </w:tc>
        <w:tc>
          <w:tcPr>
            <w:tcW w:w="4367" w:type="dxa"/>
            <w:gridSpan w:val="4"/>
            <w:noWrap w:val="0"/>
            <w:vAlign w:val="center"/>
          </w:tcPr>
          <w:p>
            <w:pPr>
              <w:spacing w:line="360" w:lineRule="auto"/>
              <w:ind w:right="420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□有      □无      □不需要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人遗办批件</w:t>
            </w:r>
          </w:p>
        </w:tc>
        <w:tc>
          <w:tcPr>
            <w:tcW w:w="4367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□有      □无      □不需要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试验方案</w:t>
            </w:r>
          </w:p>
        </w:tc>
        <w:tc>
          <w:tcPr>
            <w:tcW w:w="436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 xml:space="preserve">版本号：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版本日期：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研究者手册</w:t>
            </w:r>
          </w:p>
        </w:tc>
        <w:tc>
          <w:tcPr>
            <w:tcW w:w="436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 xml:space="preserve">版本号：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版本日期：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知情同意书</w:t>
            </w:r>
          </w:p>
        </w:tc>
        <w:tc>
          <w:tcPr>
            <w:tcW w:w="436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 xml:space="preserve">版本号：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ind w:right="420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版本日期：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研究病历及CRF样表</w:t>
            </w:r>
          </w:p>
        </w:tc>
        <w:tc>
          <w:tcPr>
            <w:tcW w:w="436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 xml:space="preserve">版本号：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版本日期：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盲法试验的揭盲程序</w:t>
            </w:r>
          </w:p>
        </w:tc>
        <w:tc>
          <w:tcPr>
            <w:tcW w:w="4367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□有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有效期内试验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医疗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器械合格报告</w:t>
            </w:r>
          </w:p>
        </w:tc>
        <w:tc>
          <w:tcPr>
            <w:tcW w:w="4367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□有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包装盒标签样本及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对照医疗器械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说明书</w:t>
            </w:r>
          </w:p>
        </w:tc>
        <w:tc>
          <w:tcPr>
            <w:tcW w:w="4367" w:type="dxa"/>
            <w:gridSpan w:val="4"/>
            <w:noWrap w:val="0"/>
            <w:vAlign w:val="center"/>
          </w:tcPr>
          <w:p>
            <w:pPr>
              <w:spacing w:line="360" w:lineRule="auto"/>
              <w:ind w:right="420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□有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组长单位伦理审查批件</w:t>
            </w:r>
          </w:p>
        </w:tc>
        <w:tc>
          <w:tcPr>
            <w:tcW w:w="4367" w:type="dxa"/>
            <w:gridSpan w:val="4"/>
            <w:noWrap w:val="0"/>
            <w:vAlign w:val="center"/>
          </w:tcPr>
          <w:p>
            <w:pPr>
              <w:spacing w:line="360" w:lineRule="auto"/>
              <w:ind w:right="420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□有      □无      □不需要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其他需提供给受试者的材料（如受试者招募广告样稿，受试者日记卡，受试者问卷表等）</w:t>
            </w:r>
          </w:p>
        </w:tc>
        <w:tc>
          <w:tcPr>
            <w:tcW w:w="436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□有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有效期内中文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临床试验责任险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保单或批单及详细条款</w:t>
            </w:r>
          </w:p>
        </w:tc>
        <w:tc>
          <w:tcPr>
            <w:tcW w:w="436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□有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研究者资格证明文件，包含本机构PI、研究者履历表、GCP培训证书等</w:t>
            </w:r>
          </w:p>
        </w:tc>
        <w:tc>
          <w:tcPr>
            <w:tcW w:w="4367" w:type="dxa"/>
            <w:gridSpan w:val="4"/>
            <w:noWrap w:val="0"/>
            <w:vAlign w:val="top"/>
          </w:tcPr>
          <w:p>
            <w:pPr>
              <w:spacing w:line="360" w:lineRule="auto"/>
              <w:ind w:right="420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 xml:space="preserve">□有      □无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27" w:hRule="atLeast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材料真实性保证声明</w:t>
            </w:r>
          </w:p>
        </w:tc>
        <w:tc>
          <w:tcPr>
            <w:tcW w:w="4367" w:type="dxa"/>
            <w:gridSpan w:val="4"/>
            <w:noWrap w:val="0"/>
            <w:vAlign w:val="top"/>
          </w:tcPr>
          <w:p>
            <w:pPr>
              <w:spacing w:line="360" w:lineRule="auto"/>
              <w:ind w:right="420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 xml:space="preserve">□有      □无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58" w:hRule="atLeast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（二）试验医疗器械</w:t>
            </w:r>
          </w:p>
        </w:tc>
        <w:tc>
          <w:tcPr>
            <w:tcW w:w="4367" w:type="dxa"/>
            <w:gridSpan w:val="4"/>
            <w:noWrap w:val="0"/>
            <w:vAlign w:val="center"/>
          </w:tcPr>
          <w:p>
            <w:pPr>
              <w:spacing w:line="360" w:lineRule="auto"/>
              <w:ind w:right="420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□免费提供    □不免费提供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09" w:hRule="atLeast"/>
        </w:trPr>
        <w:tc>
          <w:tcPr>
            <w:tcW w:w="8647" w:type="dxa"/>
            <w:gridSpan w:val="7"/>
            <w:noWrap w:val="0"/>
            <w:vAlign w:val="center"/>
          </w:tcPr>
          <w:p>
            <w:pPr>
              <w:spacing w:line="360" w:lineRule="auto"/>
              <w:ind w:right="420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二．对SMO及CRC的评估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申办方对SMO的委托函</w:t>
            </w:r>
          </w:p>
        </w:tc>
        <w:tc>
          <w:tcPr>
            <w:tcW w:w="4367" w:type="dxa"/>
            <w:gridSpan w:val="4"/>
            <w:noWrap w:val="0"/>
            <w:vAlign w:val="top"/>
          </w:tcPr>
          <w:p>
            <w:pPr>
              <w:spacing w:line="360" w:lineRule="auto"/>
              <w:ind w:right="420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 xml:space="preserve">□有      □无      □不需要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SMO营业执照</w:t>
            </w:r>
          </w:p>
        </w:tc>
        <w:tc>
          <w:tcPr>
            <w:tcW w:w="4367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 xml:space="preserve">□有      □无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022" w:hRule="atLeast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CRC资质文件：</w:t>
            </w:r>
          </w:p>
          <w:p>
            <w:pPr>
              <w:spacing w:line="360" w:lineRule="auto"/>
              <w:ind w:firstLine="210" w:firstLineChars="100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（1）法人委托书</w:t>
            </w:r>
          </w:p>
          <w:p>
            <w:pPr>
              <w:spacing w:line="360" w:lineRule="auto"/>
              <w:ind w:firstLine="210" w:firstLineChars="100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（2）身份证复印件</w:t>
            </w:r>
          </w:p>
          <w:p>
            <w:pPr>
              <w:spacing w:line="360" w:lineRule="auto"/>
              <w:ind w:firstLine="210" w:firstLineChars="100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（3）GCP培训证书、简历（本人签字）</w:t>
            </w:r>
          </w:p>
        </w:tc>
        <w:tc>
          <w:tcPr>
            <w:tcW w:w="4367" w:type="dxa"/>
            <w:gridSpan w:val="4"/>
            <w:noWrap w:val="0"/>
            <w:vAlign w:val="top"/>
          </w:tcPr>
          <w:p>
            <w:pPr>
              <w:spacing w:line="360" w:lineRule="auto"/>
              <w:ind w:right="420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spacing w:line="360" w:lineRule="auto"/>
              <w:ind w:right="420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□有      □无</w:t>
            </w:r>
          </w:p>
          <w:p>
            <w:pPr>
              <w:spacing w:line="360" w:lineRule="auto"/>
              <w:ind w:right="420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□有      □无</w:t>
            </w:r>
          </w:p>
          <w:p>
            <w:pPr>
              <w:spacing w:line="360" w:lineRule="auto"/>
              <w:ind w:right="420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□有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8647" w:type="dxa"/>
            <w:gridSpan w:val="7"/>
            <w:shd w:val="clear" w:color="auto" w:fill="D9D9D9"/>
            <w:noWrap w:val="0"/>
            <w:vAlign w:val="center"/>
          </w:tcPr>
          <w:p>
            <w:pPr>
              <w:spacing w:line="360" w:lineRule="auto"/>
              <w:ind w:right="420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三．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专业科室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研究者评估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98" w:hRule="atLeast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目标研究人群的招募是否能按进度完成</w:t>
            </w:r>
          </w:p>
        </w:tc>
        <w:tc>
          <w:tcPr>
            <w:tcW w:w="4367" w:type="dxa"/>
            <w:gridSpan w:val="4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□能      □有难度     □很困难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24" w:hRule="atLeast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临床试验团队是否有足够人员和时间执行该项试验</w:t>
            </w:r>
          </w:p>
        </w:tc>
        <w:tc>
          <w:tcPr>
            <w:tcW w:w="4367" w:type="dxa"/>
            <w:gridSpan w:val="4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33" w:hRule="atLeast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所有参与试验人员GCP培训情况</w:t>
            </w:r>
          </w:p>
        </w:tc>
        <w:tc>
          <w:tcPr>
            <w:tcW w:w="4367" w:type="dxa"/>
            <w:gridSpan w:val="4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44" w:hRule="atLeast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所有参与人员均熟悉临床试验方案及与临床试验有关的资料</w:t>
            </w:r>
          </w:p>
        </w:tc>
        <w:tc>
          <w:tcPr>
            <w:tcW w:w="4367" w:type="dxa"/>
            <w:gridSpan w:val="4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87" w:hRule="atLeast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研究者是否有同时进行的临床试验项目</w:t>
            </w:r>
          </w:p>
        </w:tc>
        <w:tc>
          <w:tcPr>
            <w:tcW w:w="4367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□是，________项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97" w:hRule="atLeast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研究者行政职务</w:t>
            </w:r>
          </w:p>
        </w:tc>
        <w:tc>
          <w:tcPr>
            <w:tcW w:w="4367" w:type="dxa"/>
            <w:gridSpan w:val="4"/>
            <w:noWrap w:val="0"/>
            <w:vAlign w:val="center"/>
          </w:tcPr>
          <w:p>
            <w:pPr>
              <w:spacing w:line="360" w:lineRule="auto"/>
              <w:ind w:right="420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98" w:hRule="atLeast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研究者职称</w:t>
            </w:r>
          </w:p>
        </w:tc>
        <w:tc>
          <w:tcPr>
            <w:tcW w:w="4367" w:type="dxa"/>
            <w:gridSpan w:val="4"/>
            <w:noWrap w:val="0"/>
            <w:vAlign w:val="center"/>
          </w:tcPr>
          <w:p>
            <w:pPr>
              <w:spacing w:line="360" w:lineRule="auto"/>
              <w:ind w:right="420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57" w:hRule="atLeast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科室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否具备研究所需的理化检查的条件</w:t>
            </w:r>
          </w:p>
        </w:tc>
        <w:tc>
          <w:tcPr>
            <w:tcW w:w="4367" w:type="dxa"/>
            <w:gridSpan w:val="4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66" w:hRule="atLeast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科室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是否具备预期严重不良事件抢救的条件</w:t>
            </w:r>
          </w:p>
        </w:tc>
        <w:tc>
          <w:tcPr>
            <w:tcW w:w="4367" w:type="dxa"/>
            <w:gridSpan w:val="4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6" w:hRule="atLeast"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评估意见</w:t>
            </w:r>
          </w:p>
        </w:tc>
        <w:tc>
          <w:tcPr>
            <w:tcW w:w="4367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□同意立项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□不同意立项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40" w:hRule="atLeast"/>
        </w:trPr>
        <w:tc>
          <w:tcPr>
            <w:tcW w:w="2161" w:type="dxa"/>
            <w:noWrap w:val="0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研究者（签字）</w:t>
            </w:r>
          </w:p>
        </w:tc>
        <w:tc>
          <w:tcPr>
            <w:tcW w:w="2119" w:type="dxa"/>
            <w:gridSpan w:val="2"/>
            <w:noWrap w:val="0"/>
            <w:vAlign w:val="center"/>
          </w:tcPr>
          <w:p>
            <w:pPr>
              <w:spacing w:line="276" w:lineRule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spacing w:line="276" w:lineRule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2164" w:type="dxa"/>
            <w:gridSpan w:val="3"/>
            <w:noWrap w:val="0"/>
            <w:vAlign w:val="center"/>
          </w:tcPr>
          <w:p>
            <w:pPr>
              <w:spacing w:line="276" w:lineRule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64" w:type="dxa"/>
            <w:gridSpan w:val="8"/>
            <w:shd w:val="clear" w:color="auto" w:fill="D9D9D9"/>
            <w:noWrap w:val="0"/>
            <w:vAlign w:val="top"/>
          </w:tcPr>
          <w:p>
            <w:pPr>
              <w:spacing w:line="360" w:lineRule="auto"/>
              <w:ind w:right="420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四．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专业科室负责人评估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评估意见</w:t>
            </w:r>
          </w:p>
        </w:tc>
        <w:tc>
          <w:tcPr>
            <w:tcW w:w="4384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□同意立项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□不同意立项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216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专业科室负责人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（签字）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64" w:type="dxa"/>
            <w:gridSpan w:val="8"/>
            <w:shd w:val="clear" w:color="auto" w:fill="D9D9D9"/>
            <w:noWrap w:val="0"/>
            <w:vAlign w:val="top"/>
          </w:tcPr>
          <w:p>
            <w:pPr>
              <w:spacing w:line="360" w:lineRule="auto"/>
              <w:ind w:right="420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五．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机构办公室审核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8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审核意见</w:t>
            </w:r>
          </w:p>
        </w:tc>
        <w:tc>
          <w:tcPr>
            <w:tcW w:w="4384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□同意立项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□不同意立项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216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机构办公室主任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（签字）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u w:val="single"/>
      </w:rPr>
    </w:pPr>
    <w:r>
      <w:rPr>
        <w:rFonts w:hint="default"/>
        <w:u w:val="single"/>
        <w:lang w:eastAsia="zh-CN"/>
      </w:rPr>
      <w:t>医疗器械临床试验</w:t>
    </w:r>
    <w:r>
      <w:rPr>
        <w:rFonts w:hint="default"/>
        <w:u w:val="single"/>
      </w:rPr>
      <w:t>立项评估表</w:t>
    </w:r>
    <w:r>
      <w:rPr>
        <w:rFonts w:hint="eastAsia"/>
        <w:u w:val="single"/>
        <w:lang w:val="en-US" w:eastAsia="zh-CN"/>
      </w:rPr>
      <w:t xml:space="preserve">  </w:t>
    </w:r>
    <w:bookmarkStart w:id="0" w:name="_GoBack"/>
    <w:bookmarkEnd w:id="0"/>
    <w:r>
      <w:rPr>
        <w:rFonts w:hint="eastAsia"/>
        <w:u w:val="single"/>
        <w:lang w:val="en-US" w:eastAsia="zh-CN"/>
      </w:rPr>
      <w:t xml:space="preserve">                                           </w:t>
    </w:r>
    <w:r>
      <w:rPr>
        <w:rFonts w:hint="default"/>
        <w:u w:val="single"/>
        <w:lang w:eastAsia="zh-CN"/>
      </w:rPr>
      <w:t>QXJG</w:t>
    </w:r>
    <w:r>
      <w:rPr>
        <w:rFonts w:hint="default"/>
        <w:u w:val="single"/>
      </w:rPr>
      <w:t>-SOP-003-AF01-</w:t>
    </w:r>
    <w:r>
      <w:rPr>
        <w:rFonts w:hint="default"/>
        <w:u w:val="single"/>
        <w:lang w:eastAsia="zh-CN"/>
      </w:rPr>
      <w:t>V2.0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990FBA"/>
    <w:multiLevelType w:val="multilevel"/>
    <w:tmpl w:val="04990FB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617557"/>
    <w:multiLevelType w:val="multilevel"/>
    <w:tmpl w:val="0D617557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AB54B1"/>
    <w:multiLevelType w:val="multilevel"/>
    <w:tmpl w:val="63AB54B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yOTk1Yzg4OThhYjRiODc0N2ViOTIzYjdjNGMxMDAifQ=="/>
  </w:docVars>
  <w:rsids>
    <w:rsidRoot w:val="00000000"/>
    <w:rsid w:val="4790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2024-04-26T07:11:34Z</dcterms:created>
  <dc:creator>hp</dc:creator>
  <cp:lastModifiedBy>long</cp:lastModifiedBy>
  <dcterms:modified xsi:type="dcterms:W3CDTF">2024-04-26T07:12:10Z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D5578BCBF87D49D798568F8A1F985DA4_12</vt:lpwstr>
  </property>
</Properties>
</file>